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58" w:rsidRPr="004B6FB1" w:rsidRDefault="003011DD" w:rsidP="008F5B5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EF4D20" w:rsidRPr="00EF4D20" w:rsidRDefault="00EF4D20" w:rsidP="00EF4D20">
      <w:pPr>
        <w:pStyle w:val="a7"/>
        <w:jc w:val="left"/>
        <w:rPr>
          <w:sz w:val="16"/>
          <w:szCs w:val="16"/>
        </w:rPr>
      </w:pPr>
      <w:r w:rsidRPr="00EF4D20">
        <w:rPr>
          <w:noProof/>
          <w:sz w:val="16"/>
          <w:szCs w:val="16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1800" cy="612140"/>
            <wp:effectExtent l="19050" t="0" r="6350" b="0"/>
            <wp:wrapSquare wrapText="right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D20" w:rsidRPr="00EF4D20" w:rsidRDefault="00EF4D20" w:rsidP="00EF4D20">
      <w:pPr>
        <w:pStyle w:val="a7"/>
        <w:rPr>
          <w:sz w:val="16"/>
          <w:szCs w:val="16"/>
        </w:rPr>
      </w:pPr>
    </w:p>
    <w:p w:rsidR="00EF4D20" w:rsidRPr="00EF4D20" w:rsidRDefault="00EF4D20" w:rsidP="00EF4D20">
      <w:pPr>
        <w:pStyle w:val="a7"/>
        <w:rPr>
          <w:sz w:val="20"/>
        </w:rPr>
      </w:pPr>
    </w:p>
    <w:p w:rsidR="00EF4D20" w:rsidRPr="00E139A9" w:rsidRDefault="00EF4D20" w:rsidP="00EF4D20">
      <w:pPr>
        <w:pStyle w:val="a7"/>
        <w:rPr>
          <w:sz w:val="28"/>
          <w:szCs w:val="28"/>
        </w:rPr>
      </w:pPr>
      <w:r w:rsidRPr="00E139A9">
        <w:rPr>
          <w:sz w:val="28"/>
          <w:szCs w:val="28"/>
        </w:rPr>
        <w:t>УКРАЇНА</w:t>
      </w:r>
    </w:p>
    <w:p w:rsidR="00EF4D20" w:rsidRPr="00E139A9" w:rsidRDefault="00EF4D20" w:rsidP="00EF4D2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val="uk-UA"/>
        </w:rPr>
      </w:pPr>
      <w:r w:rsidRPr="00E139A9">
        <w:rPr>
          <w:rFonts w:ascii="Times New Roman" w:eastAsia="Times New Roman" w:hAnsi="Times New Roman" w:cs="Times New Roman"/>
          <w:bCs w:val="0"/>
          <w:color w:val="auto"/>
          <w:lang w:val="uk-UA"/>
        </w:rPr>
        <w:t>КЕГИЧІВСЬКА СЕЛИЩНА РАДА</w:t>
      </w:r>
    </w:p>
    <w:p w:rsidR="00EF4D20" w:rsidRPr="00E139A9" w:rsidRDefault="00A14132" w:rsidP="00EF4D2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lang w:val="uk-UA"/>
        </w:rPr>
      </w:pPr>
      <w:r>
        <w:rPr>
          <w:rFonts w:ascii="Times New Roman" w:eastAsia="Times New Roman" w:hAnsi="Times New Roman" w:cs="Times New Roman"/>
          <w:bCs w:val="0"/>
          <w:color w:val="auto"/>
          <w:lang w:val="uk-UA"/>
        </w:rPr>
        <w:t>Х</w:t>
      </w:r>
      <w:r w:rsidR="00EF4D20" w:rsidRPr="00E139A9">
        <w:rPr>
          <w:rFonts w:ascii="Times New Roman" w:eastAsia="Times New Roman" w:hAnsi="Times New Roman" w:cs="Times New Roman"/>
          <w:bCs w:val="0"/>
          <w:color w:val="auto"/>
          <w:lang w:val="uk-UA"/>
        </w:rPr>
        <w:t>І</w:t>
      </w:r>
      <w:r>
        <w:rPr>
          <w:rFonts w:ascii="Times New Roman" w:eastAsia="Times New Roman" w:hAnsi="Times New Roman" w:cs="Times New Roman"/>
          <w:bCs w:val="0"/>
          <w:color w:val="auto"/>
          <w:lang w:val="uk-UA"/>
        </w:rPr>
        <w:t>Х</w:t>
      </w:r>
      <w:r w:rsidR="00EF4D20" w:rsidRPr="00E139A9">
        <w:rPr>
          <w:rFonts w:ascii="Times New Roman" w:eastAsia="Times New Roman" w:hAnsi="Times New Roman" w:cs="Times New Roman"/>
          <w:bCs w:val="0"/>
          <w:color w:val="auto"/>
          <w:lang w:val="uk-UA"/>
        </w:rPr>
        <w:t xml:space="preserve"> СЕСІЯ VIII СКЛИКАННЯ</w:t>
      </w:r>
    </w:p>
    <w:p w:rsidR="00EF4D20" w:rsidRPr="00E139A9" w:rsidRDefault="00EF4D20" w:rsidP="00EF4D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РІШЕННЯ</w:t>
      </w:r>
    </w:p>
    <w:p w:rsidR="00EF4D20" w:rsidRPr="00E139A9" w:rsidRDefault="00EF4D20" w:rsidP="00B55CB7">
      <w:pPr>
        <w:tabs>
          <w:tab w:val="left" w:pos="850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F4D20" w:rsidRPr="00E139A9" w:rsidRDefault="00B55CB7" w:rsidP="00EF4D20">
      <w:pPr>
        <w:tabs>
          <w:tab w:val="left" w:pos="4536"/>
          <w:tab w:val="left" w:pos="85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29 жовтня 2021 року</w:t>
      </w:r>
      <w:r w:rsidR="00EF4D20"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EF4D20"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="00EF4D20"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смт</w:t>
      </w:r>
      <w:proofErr w:type="spellEnd"/>
      <w:r w:rsidR="00EF4D20"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F4D20"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Кегичівка</w:t>
      </w:r>
      <w:proofErr w:type="spellEnd"/>
      <w:r w:rsidR="00EF4D20"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</w:t>
      </w:r>
      <w:r w:rsidR="009374C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="00EF4D20"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№           </w:t>
      </w:r>
    </w:p>
    <w:p w:rsidR="008F5B58" w:rsidRPr="00EF4D20" w:rsidRDefault="008F5B58" w:rsidP="00B55CB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B62A40" w:rsidP="00B55CB7">
      <w:pPr>
        <w:tabs>
          <w:tab w:val="left" w:pos="3544"/>
        </w:tabs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4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DE6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прийняття у комунальну власність </w:t>
      </w:r>
      <w:proofErr w:type="spellStart"/>
      <w:r w:rsidR="00DE6F62">
        <w:rPr>
          <w:rFonts w:ascii="Times New Roman" w:hAnsi="Times New Roman" w:cs="Times New Roman"/>
          <w:b/>
          <w:sz w:val="24"/>
          <w:szCs w:val="24"/>
          <w:lang w:val="uk-UA"/>
        </w:rPr>
        <w:t>Кегичівської</w:t>
      </w:r>
      <w:proofErr w:type="spellEnd"/>
      <w:r w:rsidR="007941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E6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селищної </w:t>
      </w:r>
      <w:r w:rsidR="007941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територіальної </w:t>
      </w:r>
      <w:r w:rsidR="00CA4C72">
        <w:rPr>
          <w:rFonts w:ascii="Times New Roman" w:hAnsi="Times New Roman" w:cs="Times New Roman"/>
          <w:b/>
          <w:sz w:val="24"/>
          <w:szCs w:val="24"/>
          <w:lang w:val="uk-UA"/>
        </w:rPr>
        <w:t>громади</w:t>
      </w:r>
      <w:r w:rsidR="00DE6F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обладнання (кабінет математики)</w:t>
      </w:r>
    </w:p>
    <w:p w:rsidR="008F5B58" w:rsidRPr="00D52477" w:rsidRDefault="008F5B58" w:rsidP="00B55CB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2F32" w:rsidRPr="00D52477" w:rsidRDefault="007941C4" w:rsidP="00EF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раховуючи рішення Харківської обласної ради від 23 вересня 2021 року №226-</w:t>
      </w:r>
      <w:r w:rsidR="0065660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5660C" w:rsidRPr="0065660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Про спі</w:t>
      </w:r>
      <w:r w:rsidR="0065660C" w:rsidRPr="0065660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ьну власність територіальних громад сіл, селищ, міст Харкі</w:t>
      </w:r>
      <w:r w:rsidR="0065660C" w:rsidRPr="0065660C">
        <w:rPr>
          <w:rFonts w:ascii="Times New Roman" w:hAnsi="Times New Roman" w:cs="Times New Roman"/>
          <w:sz w:val="28"/>
          <w:szCs w:val="28"/>
          <w:lang w:val="uk-UA"/>
        </w:rPr>
        <w:t>всько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5660C" w:rsidRPr="0065660C">
        <w:rPr>
          <w:rFonts w:ascii="Times New Roman" w:hAnsi="Times New Roman" w:cs="Times New Roman"/>
          <w:sz w:val="28"/>
          <w:szCs w:val="28"/>
          <w:lang w:val="uk-UA"/>
        </w:rPr>
        <w:t xml:space="preserve"> област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 xml:space="preserve">і» та лист Департаменту науки і освіти Харківської обласної державної адміністрації від </w:t>
      </w:r>
      <w:r w:rsidR="006333CC" w:rsidRPr="006333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</w:t>
      </w:r>
      <w:r w:rsidR="0065660C" w:rsidRPr="006333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333CC" w:rsidRPr="006333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жовтня</w:t>
      </w:r>
      <w:r w:rsidR="0065660C" w:rsidRPr="006333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2021 року №01-3</w:t>
      </w:r>
      <w:r w:rsidR="006333CC" w:rsidRPr="006333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65660C" w:rsidRPr="006333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r w:rsidR="006333CC" w:rsidRPr="006333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4990</w:t>
      </w:r>
      <w:r w:rsidR="0065660C" w:rsidRPr="006333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 w:rsidR="006333CC" w:rsidRPr="006333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створення комісії</w:t>
      </w:r>
      <w:r w:rsidR="0065660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5CB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</w:t>
      </w:r>
      <w:r w:rsidR="00045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CB7">
        <w:rPr>
          <w:rFonts w:ascii="Times New Roman" w:hAnsi="Times New Roman" w:cs="Times New Roman"/>
          <w:sz w:val="28"/>
          <w:szCs w:val="28"/>
          <w:lang w:val="uk-UA"/>
        </w:rPr>
        <w:t>Закону України «Про передачу об</w:t>
      </w:r>
      <w:r w:rsidR="00B55CB7" w:rsidRPr="00FB140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55CB7">
        <w:rPr>
          <w:rFonts w:ascii="Times New Roman" w:hAnsi="Times New Roman" w:cs="Times New Roman"/>
          <w:sz w:val="28"/>
          <w:szCs w:val="28"/>
          <w:lang w:val="uk-UA"/>
        </w:rPr>
        <w:t>єктів права державної та комунальної власності»,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еруючись статтями 4, 10, 25-26, 42, 46, 59 Закону України «Про місцеве самоврядування в Україні», </w:t>
      </w:r>
      <w:proofErr w:type="spellStart"/>
      <w:r w:rsidR="00506CB4" w:rsidRPr="00D52477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="00506CB4" w:rsidRPr="00D52477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  <w:r w:rsidR="00A40D8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F4D20" w:rsidRPr="00E139A9" w:rsidRDefault="00EF4D20" w:rsidP="00EF4D20">
      <w:pPr>
        <w:pStyle w:val="20"/>
        <w:shd w:val="clear" w:color="auto" w:fill="auto"/>
        <w:spacing w:before="0"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4D20" w:rsidRPr="00EF4D20" w:rsidRDefault="00EF4D20" w:rsidP="00EF4D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F4D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EF4D20" w:rsidRPr="00EF4D20" w:rsidRDefault="00EF4D20" w:rsidP="00EF4D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97207" w:rsidRDefault="00EF4D20" w:rsidP="00EF4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BB2FC5" w:rsidRPr="00EF4D20">
        <w:rPr>
          <w:rFonts w:ascii="Times New Roman" w:hAnsi="Times New Roman" w:cs="Times New Roman"/>
          <w:sz w:val="28"/>
          <w:szCs w:val="28"/>
          <w:lang w:val="uk-UA"/>
        </w:rPr>
        <w:t>Прийняти</w:t>
      </w:r>
      <w:r w:rsidR="00E4143A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комунальну власність</w:t>
      </w:r>
      <w:r w:rsidR="00897E82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7E82" w:rsidRPr="00EF4D20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E4143A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3FA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="007941C4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r w:rsidR="00DE6F62" w:rsidRPr="00EF4D20">
        <w:rPr>
          <w:rFonts w:ascii="Times New Roman" w:hAnsi="Times New Roman" w:cs="Times New Roman"/>
          <w:sz w:val="28"/>
          <w:szCs w:val="28"/>
          <w:lang w:val="uk-UA"/>
        </w:rPr>
        <w:t>обладнання (кабінет математики) у кіль</w:t>
      </w:r>
      <w:r w:rsidR="000700DC" w:rsidRPr="00EF4D20">
        <w:rPr>
          <w:rFonts w:ascii="Times New Roman" w:hAnsi="Times New Roman" w:cs="Times New Roman"/>
          <w:sz w:val="28"/>
          <w:szCs w:val="28"/>
          <w:lang w:val="uk-UA"/>
        </w:rPr>
        <w:t>кості 1 шт., вартістю 223000 гривень</w:t>
      </w:r>
      <w:r w:rsidR="00DE6F62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 08 коп</w:t>
      </w:r>
      <w:r w:rsidR="000700DC" w:rsidRPr="00EF4D20">
        <w:rPr>
          <w:rFonts w:ascii="Times New Roman" w:hAnsi="Times New Roman" w:cs="Times New Roman"/>
          <w:sz w:val="28"/>
          <w:szCs w:val="28"/>
          <w:lang w:val="uk-UA"/>
        </w:rPr>
        <w:t>ійок</w:t>
      </w:r>
      <w:r w:rsidR="00B55CB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6F62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 із спільної власності територіальних громад сіл, селищ, міст Харківської області</w:t>
      </w:r>
      <w:r w:rsidR="001713FA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C4A" w:rsidRPr="00EF4D20">
        <w:rPr>
          <w:rFonts w:ascii="Times New Roman" w:hAnsi="Times New Roman" w:cs="Times New Roman"/>
          <w:sz w:val="28"/>
          <w:szCs w:val="28"/>
          <w:lang w:val="uk-UA"/>
        </w:rPr>
        <w:t xml:space="preserve">для використання у освітньому процесі. </w:t>
      </w:r>
    </w:p>
    <w:p w:rsidR="00BB2FC5" w:rsidRDefault="00B55CB7" w:rsidP="00B55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Кегичівсько</w:t>
      </w:r>
      <w:r w:rsidR="00AF3B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</w:t>
      </w:r>
      <w:proofErr w:type="spellEnd"/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</w:t>
      </w:r>
      <w:r w:rsidR="00AF3B0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 голові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(Антон ДОЦЕНКО) затвердити відповідним розпорядженням</w:t>
      </w:r>
      <w:bookmarkStart w:id="0" w:name="_GoBack"/>
      <w:bookmarkEnd w:id="0"/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склад комісії по прийманню-передачі обладнання (кабінет математики) з урахуванням пропозицій Департаменту науки і освіти Харківської обласної державної адміністрації щодо персонального складу комісії.</w:t>
      </w:r>
    </w:p>
    <w:p w:rsidR="00BB2FC5" w:rsidRDefault="00EF4D20" w:rsidP="00EF4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Комісії здійснити приймання-передачу обладнання (кабінет математики) згідно вимог чинного законодавства України.</w:t>
      </w:r>
    </w:p>
    <w:p w:rsidR="00BB2FC5" w:rsidRPr="00EF4D20" w:rsidRDefault="00B55CB7" w:rsidP="00B55CB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Передати обладнання (кабінет математики) на баланс та в оперативне управління Відд</w:t>
      </w:r>
      <w:r w:rsidR="00ED1728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лу освіти, молоді та спорту </w:t>
      </w:r>
      <w:proofErr w:type="spellStart"/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Кегичівської</w:t>
      </w:r>
      <w:proofErr w:type="spellEnd"/>
      <w:r w:rsidR="00BB2FC5" w:rsidRPr="00EF4D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ради.</w:t>
      </w:r>
    </w:p>
    <w:p w:rsidR="00E8687E" w:rsidRDefault="00ED1728" w:rsidP="00E8687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62A40" w:rsidRPr="00D524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5CB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687E" w:rsidRPr="00236B2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</w:t>
      </w:r>
      <w:r w:rsidR="00E8687E">
        <w:rPr>
          <w:rFonts w:ascii="Times New Roman" w:hAnsi="Times New Roman"/>
          <w:sz w:val="28"/>
          <w:szCs w:val="28"/>
          <w:lang w:val="uk-UA"/>
        </w:rPr>
        <w:t>асти на постійну комісію</w:t>
      </w:r>
      <w:r w:rsidR="007941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761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7941C4">
        <w:rPr>
          <w:rFonts w:ascii="Times New Roman" w:hAnsi="Times New Roman"/>
          <w:sz w:val="28"/>
          <w:szCs w:val="28"/>
          <w:lang w:val="uk-UA"/>
        </w:rPr>
        <w:t>з гуманітарних питань, фізичної культури та спорту, молодіжної політики, охорони</w:t>
      </w:r>
      <w:r w:rsidR="007941C4" w:rsidRPr="001E61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1C4">
        <w:rPr>
          <w:rFonts w:ascii="Times New Roman" w:hAnsi="Times New Roman"/>
          <w:sz w:val="28"/>
          <w:szCs w:val="28"/>
          <w:lang w:val="uk-UA"/>
        </w:rPr>
        <w:t>здоров</w:t>
      </w:r>
      <w:r w:rsidR="007941C4" w:rsidRPr="001E612B">
        <w:rPr>
          <w:rFonts w:ascii="Times New Roman" w:hAnsi="Times New Roman"/>
          <w:sz w:val="28"/>
          <w:szCs w:val="28"/>
          <w:lang w:val="uk-UA"/>
        </w:rPr>
        <w:t>’</w:t>
      </w:r>
      <w:r w:rsidR="007941C4">
        <w:rPr>
          <w:rFonts w:ascii="Times New Roman" w:hAnsi="Times New Roman"/>
          <w:sz w:val="28"/>
          <w:szCs w:val="28"/>
          <w:lang w:val="uk-UA"/>
        </w:rPr>
        <w:t xml:space="preserve">я та соціального захисту населення </w:t>
      </w:r>
      <w:proofErr w:type="spellStart"/>
      <w:r w:rsidR="007941C4">
        <w:rPr>
          <w:rFonts w:ascii="Times New Roman" w:hAnsi="Times New Roman"/>
          <w:sz w:val="28"/>
          <w:szCs w:val="28"/>
          <w:lang w:val="uk-UA"/>
        </w:rPr>
        <w:t>Кегичівської</w:t>
      </w:r>
      <w:proofErr w:type="spellEnd"/>
      <w:r w:rsidR="007941C4">
        <w:rPr>
          <w:rFonts w:ascii="Times New Roman" w:hAnsi="Times New Roman"/>
          <w:sz w:val="28"/>
          <w:szCs w:val="28"/>
          <w:lang w:val="uk-UA"/>
        </w:rPr>
        <w:t xml:space="preserve"> селищної ради (голова комісії Валентин ЧЕРНІКОВ) та постійну комісію з</w:t>
      </w:r>
      <w:r w:rsidR="00E8687E" w:rsidRPr="00D52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687E">
        <w:rPr>
          <w:rFonts w:ascii="Times New Roman" w:hAnsi="Times New Roman"/>
          <w:sz w:val="28"/>
          <w:szCs w:val="28"/>
          <w:lang w:val="uk-UA"/>
        </w:rPr>
        <w:t>питань бюджету, фінансів, соціально-економічного розвитку та комунальної власності (голова комісії Вікторія ЛУЦЕНКО)</w:t>
      </w:r>
      <w:r w:rsidR="007941C4">
        <w:rPr>
          <w:rFonts w:ascii="Times New Roman" w:hAnsi="Times New Roman"/>
          <w:sz w:val="28"/>
          <w:szCs w:val="28"/>
          <w:lang w:val="uk-UA"/>
        </w:rPr>
        <w:t>.</w:t>
      </w:r>
      <w:r w:rsidR="00E868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86A27" w:rsidRPr="00EF4D20" w:rsidRDefault="00086A27" w:rsidP="00E8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4D20" w:rsidRPr="00EF4D20" w:rsidRDefault="00EF4D20" w:rsidP="00E8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2A40" w:rsidRPr="00D52477" w:rsidRDefault="00EF4D20" w:rsidP="00EF4D20">
      <w:pPr>
        <w:tabs>
          <w:tab w:val="left" w:pos="7088"/>
          <w:tab w:val="left" w:pos="7371"/>
          <w:tab w:val="left" w:pos="850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E139A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селищний голова                                       Антон ДОЦЕНКО</w:t>
      </w:r>
    </w:p>
    <w:sectPr w:rsidR="00B62A40" w:rsidRPr="00D52477" w:rsidSect="00EF4D20">
      <w:headerReference w:type="default" r:id="rId10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AD" w:rsidRDefault="004A0FAD" w:rsidP="00946648">
      <w:pPr>
        <w:spacing w:after="0" w:line="240" w:lineRule="auto"/>
      </w:pPr>
      <w:r>
        <w:separator/>
      </w:r>
    </w:p>
  </w:endnote>
  <w:endnote w:type="continuationSeparator" w:id="0">
    <w:p w:rsidR="004A0FAD" w:rsidRDefault="004A0FAD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AD" w:rsidRDefault="004A0FAD" w:rsidP="00946648">
      <w:pPr>
        <w:spacing w:after="0" w:line="240" w:lineRule="auto"/>
      </w:pPr>
      <w:r>
        <w:separator/>
      </w:r>
    </w:p>
  </w:footnote>
  <w:footnote w:type="continuationSeparator" w:id="0">
    <w:p w:rsidR="004A0FAD" w:rsidRDefault="004A0FAD" w:rsidP="009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6692"/>
      <w:docPartObj>
        <w:docPartGallery w:val="Page Numbers (Top of Page)"/>
        <w:docPartUnique/>
      </w:docPartObj>
    </w:sdtPr>
    <w:sdtEndPr/>
    <w:sdtContent>
      <w:p w:rsidR="00946648" w:rsidRDefault="002D08A9">
        <w:pPr>
          <w:pStyle w:val="ab"/>
          <w:jc w:val="center"/>
        </w:pPr>
        <w:r>
          <w:fldChar w:fldCharType="begin"/>
        </w:r>
        <w:r w:rsidR="00E440F9">
          <w:instrText xml:space="preserve"> PAGE   \* MERGEFORMAT </w:instrText>
        </w:r>
        <w:r>
          <w:fldChar w:fldCharType="separate"/>
        </w:r>
        <w:r w:rsidR="007941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648" w:rsidRDefault="009466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4639E"/>
    <w:multiLevelType w:val="hybridMultilevel"/>
    <w:tmpl w:val="659EB718"/>
    <w:lvl w:ilvl="0" w:tplc="CB3401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12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E82"/>
    <w:rsid w:val="000139C1"/>
    <w:rsid w:val="000379B0"/>
    <w:rsid w:val="00045FF5"/>
    <w:rsid w:val="000700DC"/>
    <w:rsid w:val="00086A27"/>
    <w:rsid w:val="000E3957"/>
    <w:rsid w:val="00143ADD"/>
    <w:rsid w:val="001652C1"/>
    <w:rsid w:val="00165463"/>
    <w:rsid w:val="001713FA"/>
    <w:rsid w:val="001862C4"/>
    <w:rsid w:val="001961E3"/>
    <w:rsid w:val="001A1F3B"/>
    <w:rsid w:val="001C06C4"/>
    <w:rsid w:val="001F05BC"/>
    <w:rsid w:val="001F16CE"/>
    <w:rsid w:val="002004AF"/>
    <w:rsid w:val="0021295D"/>
    <w:rsid w:val="00220610"/>
    <w:rsid w:val="0023064F"/>
    <w:rsid w:val="00247BDF"/>
    <w:rsid w:val="00264EB0"/>
    <w:rsid w:val="002B1D4A"/>
    <w:rsid w:val="002D08A9"/>
    <w:rsid w:val="003011DD"/>
    <w:rsid w:val="00331A20"/>
    <w:rsid w:val="00377D61"/>
    <w:rsid w:val="004327DB"/>
    <w:rsid w:val="00432F32"/>
    <w:rsid w:val="00444FBB"/>
    <w:rsid w:val="004534F2"/>
    <w:rsid w:val="00463879"/>
    <w:rsid w:val="004A0FAD"/>
    <w:rsid w:val="004B6FB1"/>
    <w:rsid w:val="004D14A1"/>
    <w:rsid w:val="004E58F3"/>
    <w:rsid w:val="004F1838"/>
    <w:rsid w:val="00506CB4"/>
    <w:rsid w:val="00532766"/>
    <w:rsid w:val="00551627"/>
    <w:rsid w:val="005A1850"/>
    <w:rsid w:val="005B32C0"/>
    <w:rsid w:val="005C1E9C"/>
    <w:rsid w:val="005D5F17"/>
    <w:rsid w:val="005F2EDE"/>
    <w:rsid w:val="006333CC"/>
    <w:rsid w:val="0065660C"/>
    <w:rsid w:val="00681A78"/>
    <w:rsid w:val="00691A97"/>
    <w:rsid w:val="006B5F62"/>
    <w:rsid w:val="006D7D60"/>
    <w:rsid w:val="006E0900"/>
    <w:rsid w:val="0072719B"/>
    <w:rsid w:val="007941C4"/>
    <w:rsid w:val="00797207"/>
    <w:rsid w:val="007E72A7"/>
    <w:rsid w:val="007E7E41"/>
    <w:rsid w:val="007F73FE"/>
    <w:rsid w:val="00821B7B"/>
    <w:rsid w:val="008315F8"/>
    <w:rsid w:val="00837A21"/>
    <w:rsid w:val="00881B99"/>
    <w:rsid w:val="00885C28"/>
    <w:rsid w:val="00897E82"/>
    <w:rsid w:val="008F5B58"/>
    <w:rsid w:val="00906C4A"/>
    <w:rsid w:val="009374C7"/>
    <w:rsid w:val="00944BC0"/>
    <w:rsid w:val="00946648"/>
    <w:rsid w:val="009B6D48"/>
    <w:rsid w:val="009C443D"/>
    <w:rsid w:val="009C67FC"/>
    <w:rsid w:val="00A14132"/>
    <w:rsid w:val="00A40D8A"/>
    <w:rsid w:val="00A722CA"/>
    <w:rsid w:val="00A85833"/>
    <w:rsid w:val="00AA4FB3"/>
    <w:rsid w:val="00AB0245"/>
    <w:rsid w:val="00AB7182"/>
    <w:rsid w:val="00AC398B"/>
    <w:rsid w:val="00AD50D0"/>
    <w:rsid w:val="00AF3B0C"/>
    <w:rsid w:val="00B55CB7"/>
    <w:rsid w:val="00B62A40"/>
    <w:rsid w:val="00B637F1"/>
    <w:rsid w:val="00B9042E"/>
    <w:rsid w:val="00B93F64"/>
    <w:rsid w:val="00B942ED"/>
    <w:rsid w:val="00B9536B"/>
    <w:rsid w:val="00BB02E6"/>
    <w:rsid w:val="00BB2FC5"/>
    <w:rsid w:val="00C13A3E"/>
    <w:rsid w:val="00CA4C72"/>
    <w:rsid w:val="00CB11D8"/>
    <w:rsid w:val="00D04121"/>
    <w:rsid w:val="00D05428"/>
    <w:rsid w:val="00D42209"/>
    <w:rsid w:val="00D52477"/>
    <w:rsid w:val="00D6767D"/>
    <w:rsid w:val="00D97478"/>
    <w:rsid w:val="00DB2644"/>
    <w:rsid w:val="00DD04DB"/>
    <w:rsid w:val="00DD4885"/>
    <w:rsid w:val="00DE6F62"/>
    <w:rsid w:val="00DE761D"/>
    <w:rsid w:val="00E02926"/>
    <w:rsid w:val="00E259B0"/>
    <w:rsid w:val="00E4143A"/>
    <w:rsid w:val="00E440F9"/>
    <w:rsid w:val="00E8687E"/>
    <w:rsid w:val="00EA67A8"/>
    <w:rsid w:val="00ED1728"/>
    <w:rsid w:val="00EF4D20"/>
    <w:rsid w:val="00F4442D"/>
    <w:rsid w:val="00F52138"/>
    <w:rsid w:val="00F61200"/>
    <w:rsid w:val="00FB1404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B"/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8">
    <w:name w:val="Название Знак"/>
    <w:basedOn w:val="a0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basedOn w:val="a0"/>
    <w:link w:val="1"/>
    <w:uiPriority w:val="9"/>
    <w:rsid w:val="004B6F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locked/>
    <w:rsid w:val="00EF4D20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D20"/>
    <w:pPr>
      <w:widowControl w:val="0"/>
      <w:shd w:val="clear" w:color="auto" w:fill="FFFFFF"/>
      <w:spacing w:before="240" w:after="180" w:line="202" w:lineRule="exact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2787-48FC-4169-9C17-4D09FDE5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2021-10-23T08:44:00Z</cp:lastPrinted>
  <dcterms:created xsi:type="dcterms:W3CDTF">2021-01-11T06:53:00Z</dcterms:created>
  <dcterms:modified xsi:type="dcterms:W3CDTF">2021-10-23T08:54:00Z</dcterms:modified>
</cp:coreProperties>
</file>